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494D" w14:textId="77777777" w:rsidR="00043C57" w:rsidRPr="00F31D47" w:rsidRDefault="00F31D47" w:rsidP="00FB0DF5">
      <w:pPr>
        <w:spacing w:after="0" w:line="240" w:lineRule="auto"/>
        <w:jc w:val="both"/>
        <w:rPr>
          <w:i/>
        </w:rPr>
      </w:pPr>
      <w:r w:rsidRPr="005B36F0">
        <w:rPr>
          <w:i/>
          <w:highlight w:val="yellow"/>
        </w:rPr>
        <w:t>[Vos coordonnées]</w:t>
      </w:r>
    </w:p>
    <w:p w14:paraId="0E35BEC8" w14:textId="77777777" w:rsidR="00FB0DF5" w:rsidRDefault="00FB0DF5" w:rsidP="00FB0DF5">
      <w:pPr>
        <w:spacing w:after="0" w:line="240" w:lineRule="auto"/>
        <w:jc w:val="both"/>
      </w:pPr>
    </w:p>
    <w:p w14:paraId="3EE4ADC9" w14:textId="77777777" w:rsidR="00F31D47" w:rsidRDefault="00F31D47" w:rsidP="00FB0DF5">
      <w:pPr>
        <w:spacing w:after="0" w:line="240" w:lineRule="auto"/>
        <w:jc w:val="both"/>
      </w:pPr>
    </w:p>
    <w:p w14:paraId="65EBDB86" w14:textId="77777777" w:rsidR="00F31D47" w:rsidRDefault="00F31D47" w:rsidP="00FB0DF5">
      <w:pPr>
        <w:spacing w:after="0" w:line="240" w:lineRule="auto"/>
        <w:jc w:val="both"/>
      </w:pPr>
    </w:p>
    <w:p w14:paraId="245185EA" w14:textId="77777777" w:rsidR="00F31D47" w:rsidRDefault="00F31D47" w:rsidP="00FB0DF5">
      <w:pPr>
        <w:spacing w:after="0" w:line="240" w:lineRule="auto"/>
        <w:jc w:val="both"/>
      </w:pPr>
    </w:p>
    <w:p w14:paraId="668B1A80" w14:textId="77777777" w:rsidR="00F31D47" w:rsidRDefault="00F31D47" w:rsidP="00FB0DF5">
      <w:pPr>
        <w:spacing w:after="0" w:line="240" w:lineRule="auto"/>
        <w:jc w:val="both"/>
      </w:pPr>
    </w:p>
    <w:p w14:paraId="01849F0F" w14:textId="77777777" w:rsidR="00F31D47" w:rsidRDefault="00F31D47" w:rsidP="00FB0DF5">
      <w:pPr>
        <w:spacing w:after="0" w:line="240" w:lineRule="auto"/>
        <w:jc w:val="both"/>
      </w:pPr>
    </w:p>
    <w:p w14:paraId="57D6ADE8" w14:textId="77777777" w:rsidR="00F31D47" w:rsidRDefault="00F31D47" w:rsidP="00FB0DF5">
      <w:pPr>
        <w:spacing w:after="0" w:line="240" w:lineRule="auto"/>
        <w:jc w:val="both"/>
      </w:pPr>
    </w:p>
    <w:p w14:paraId="61DA849B" w14:textId="77777777" w:rsidR="00F31D47" w:rsidRDefault="00F31D47" w:rsidP="00FB0DF5">
      <w:pPr>
        <w:spacing w:after="0" w:line="240" w:lineRule="auto"/>
        <w:jc w:val="both"/>
      </w:pPr>
    </w:p>
    <w:p w14:paraId="171E261F" w14:textId="77777777" w:rsidR="00F31D47" w:rsidRPr="00F31D47" w:rsidRDefault="00F31D47" w:rsidP="00F31D47">
      <w:pPr>
        <w:spacing w:after="0" w:line="240" w:lineRule="auto"/>
        <w:jc w:val="right"/>
        <w:rPr>
          <w:i/>
        </w:rPr>
      </w:pPr>
      <w:r w:rsidRPr="005B36F0">
        <w:rPr>
          <w:i/>
          <w:highlight w:val="yellow"/>
        </w:rPr>
        <w:t>[Date]</w:t>
      </w:r>
    </w:p>
    <w:p w14:paraId="7AA937BE" w14:textId="77777777" w:rsidR="00F31D47" w:rsidRDefault="00F31D47" w:rsidP="00FB0DF5">
      <w:pPr>
        <w:spacing w:after="0" w:line="240" w:lineRule="auto"/>
        <w:jc w:val="both"/>
      </w:pPr>
    </w:p>
    <w:p w14:paraId="48CC74FA" w14:textId="77777777" w:rsidR="00F31D47" w:rsidRDefault="00F31D47" w:rsidP="00FB0DF5">
      <w:pPr>
        <w:spacing w:after="0" w:line="240" w:lineRule="auto"/>
        <w:jc w:val="both"/>
      </w:pPr>
    </w:p>
    <w:p w14:paraId="66B06586" w14:textId="77777777" w:rsidR="00F31D47" w:rsidRDefault="00F31D47" w:rsidP="00FB0DF5">
      <w:pPr>
        <w:spacing w:after="0" w:line="240" w:lineRule="auto"/>
        <w:jc w:val="both"/>
      </w:pPr>
    </w:p>
    <w:p w14:paraId="1833A331" w14:textId="77777777" w:rsidR="00FB0DF5" w:rsidRDefault="00FB0DF5" w:rsidP="00FB0DF5">
      <w:pPr>
        <w:spacing w:after="0" w:line="240" w:lineRule="auto"/>
        <w:jc w:val="both"/>
      </w:pPr>
    </w:p>
    <w:p w14:paraId="10085CA8" w14:textId="321C2B90" w:rsidR="00FB0DF5" w:rsidRDefault="00FB0DF5" w:rsidP="00B003D3">
      <w:pPr>
        <w:spacing w:after="0" w:line="240" w:lineRule="auto"/>
        <w:jc w:val="both"/>
      </w:pPr>
      <w:r w:rsidRPr="00B003D3">
        <w:rPr>
          <w:highlight w:val="yellow"/>
        </w:rPr>
        <w:t>Madame</w:t>
      </w:r>
      <w:r w:rsidR="00B003D3" w:rsidRPr="00B003D3">
        <w:rPr>
          <w:highlight w:val="yellow"/>
        </w:rPr>
        <w:t xml:space="preserve"> la Députée </w:t>
      </w:r>
      <w:r w:rsidRPr="00B003D3">
        <w:rPr>
          <w:highlight w:val="yellow"/>
        </w:rPr>
        <w:t>/</w:t>
      </w:r>
      <w:r w:rsidR="00B003D3" w:rsidRPr="00B003D3">
        <w:rPr>
          <w:highlight w:val="yellow"/>
        </w:rPr>
        <w:t xml:space="preserve"> </w:t>
      </w:r>
      <w:r w:rsidRPr="00B003D3">
        <w:rPr>
          <w:highlight w:val="yellow"/>
        </w:rPr>
        <w:t>Monsieur</w:t>
      </w:r>
      <w:r w:rsidR="00B003D3" w:rsidRPr="00B003D3">
        <w:rPr>
          <w:highlight w:val="yellow"/>
        </w:rPr>
        <w:t xml:space="preserve"> le Député</w:t>
      </w:r>
      <w:r w:rsidRPr="00B003D3">
        <w:rPr>
          <w:highlight w:val="yellow"/>
        </w:rPr>
        <w:t>,</w:t>
      </w:r>
    </w:p>
    <w:p w14:paraId="2BD741F2" w14:textId="77777777" w:rsidR="00FB0DF5" w:rsidRDefault="00FB0DF5" w:rsidP="00FB0DF5">
      <w:pPr>
        <w:spacing w:after="0" w:line="240" w:lineRule="auto"/>
        <w:jc w:val="both"/>
      </w:pPr>
    </w:p>
    <w:p w14:paraId="7C099B21" w14:textId="77777777" w:rsidR="00FB0DF5" w:rsidRDefault="00FB0DF5" w:rsidP="00B003D3">
      <w:pPr>
        <w:spacing w:after="0" w:line="240" w:lineRule="auto"/>
        <w:jc w:val="both"/>
      </w:pPr>
      <w:r>
        <w:t xml:space="preserve">Dans un </w:t>
      </w:r>
      <w:r w:rsidR="00784F79">
        <w:t xml:space="preserve">récent </w:t>
      </w:r>
      <w:r>
        <w:t>sondage (</w:t>
      </w:r>
      <w:proofErr w:type="spellStart"/>
      <w:r>
        <w:t>I</w:t>
      </w:r>
      <w:r w:rsidR="00FE584E">
        <w:t>fop</w:t>
      </w:r>
      <w:proofErr w:type="spellEnd"/>
      <w:r w:rsidR="00FE584E">
        <w:t xml:space="preserve"> – Février 2022</w:t>
      </w:r>
      <w:r>
        <w:t>), 9</w:t>
      </w:r>
      <w:r w:rsidR="00FE584E">
        <w:t>4</w:t>
      </w:r>
      <w:r>
        <w:t>% des Français se déclarent favorables à l</w:t>
      </w:r>
      <w:r w:rsidR="00784F79">
        <w:t>a légalisation de l</w:t>
      </w:r>
      <w:r>
        <w:t>’euthanasie</w:t>
      </w:r>
      <w:r w:rsidR="00FE584E">
        <w:t xml:space="preserve"> et 89% à la légalisation du suicide assisté</w:t>
      </w:r>
      <w:r>
        <w:t xml:space="preserve">. Ces chiffres sont constants </w:t>
      </w:r>
      <w:r w:rsidR="005B36F0">
        <w:t xml:space="preserve">depuis </w:t>
      </w:r>
      <w:r w:rsidR="00784F79">
        <w:t>plusieurs décennies</w:t>
      </w:r>
      <w:r>
        <w:t>…</w:t>
      </w:r>
    </w:p>
    <w:p w14:paraId="1791465D" w14:textId="77777777" w:rsidR="00FB0DF5" w:rsidRDefault="00FB0DF5" w:rsidP="00FB0DF5">
      <w:pPr>
        <w:spacing w:after="0" w:line="240" w:lineRule="auto"/>
        <w:jc w:val="both"/>
      </w:pPr>
    </w:p>
    <w:p w14:paraId="3B451D8D" w14:textId="2EBC97A0" w:rsidR="001D145D" w:rsidRDefault="00FB0DF5" w:rsidP="00B003D3">
      <w:pPr>
        <w:spacing w:after="0" w:line="240" w:lineRule="auto"/>
        <w:jc w:val="both"/>
      </w:pPr>
      <w:r>
        <w:t>Pourtant, la loi d</w:t>
      </w:r>
      <w:r w:rsidR="006A7D33">
        <w:t>u</w:t>
      </w:r>
      <w:r>
        <w:t xml:space="preserve"> 2 février 2016 (loi Claeys-Leonetti) n’ouvre toujours pas le droit de choisir les conditions de sa propre fin de vie, dès lors que la vie n’est plus qu</w:t>
      </w:r>
      <w:r w:rsidR="001D145D">
        <w:t>e de la survie. En effet, repre</w:t>
      </w:r>
      <w:r>
        <w:t>nant les dispositions de la première loi Leonetti</w:t>
      </w:r>
      <w:r w:rsidR="001D145D">
        <w:t xml:space="preserve"> de 2005</w:t>
      </w:r>
      <w:r>
        <w:t xml:space="preserve"> (arrêt des traitements et « double effet »</w:t>
      </w:r>
      <w:r w:rsidR="001D145D">
        <w:t>)</w:t>
      </w:r>
      <w:r>
        <w:t xml:space="preserve"> et du décret du 29 janvier 2010</w:t>
      </w:r>
      <w:r w:rsidR="001D145D">
        <w:t xml:space="preserve"> (sédation), elle ne représente nullement </w:t>
      </w:r>
      <w:r w:rsidR="005B36F0">
        <w:t>une avancée. Pire encore, avec d</w:t>
      </w:r>
      <w:r w:rsidR="001D145D">
        <w:t xml:space="preserve">es conditions </w:t>
      </w:r>
      <w:r w:rsidR="005B36F0">
        <w:t xml:space="preserve">d’application de la sédation </w:t>
      </w:r>
      <w:r w:rsidR="001D145D">
        <w:t xml:space="preserve">plus restrictives en 2016 qu’en 2010 et en imposant des exceptions </w:t>
      </w:r>
      <w:r w:rsidR="005F4D0D">
        <w:t>au respect des</w:t>
      </w:r>
      <w:r w:rsidR="001D145D">
        <w:t xml:space="preserve"> directives anticipées (« urgence vitale » et caractère « manifestement inapproprié</w:t>
      </w:r>
      <w:r w:rsidR="0050378D">
        <w:t> »</w:t>
      </w:r>
      <w:r w:rsidR="001D145D">
        <w:t xml:space="preserve">), la loi du 2 février 2016 est une </w:t>
      </w:r>
      <w:r w:rsidR="005F4D0D">
        <w:t xml:space="preserve">nette </w:t>
      </w:r>
      <w:r w:rsidR="001D145D">
        <w:t>régression pour les droits des malades en fin de vie et la démocratie sanitaire.</w:t>
      </w:r>
      <w:r w:rsidR="00697E28">
        <w:t xml:space="preserve"> Enfin, la loi de 2016 laisse de côté tous les patients atteints de maladies neurodégénératives, pour lesquels la loi est inopérante car d’application beaucoup trop tardive dans le déroulement de la maladie.</w:t>
      </w:r>
    </w:p>
    <w:p w14:paraId="658B73CD" w14:textId="77777777" w:rsidR="001D145D" w:rsidRDefault="001D145D" w:rsidP="00FB0DF5">
      <w:pPr>
        <w:spacing w:after="0" w:line="240" w:lineRule="auto"/>
        <w:jc w:val="both"/>
      </w:pPr>
    </w:p>
    <w:p w14:paraId="31E6678D" w14:textId="2CA64215" w:rsidR="001D145D" w:rsidRDefault="001D145D" w:rsidP="00B003D3">
      <w:pPr>
        <w:spacing w:after="0" w:line="240" w:lineRule="auto"/>
        <w:jc w:val="both"/>
      </w:pPr>
      <w:r>
        <w:t xml:space="preserve">Ma vie m’appartient. Comme les femmes ont obtenu </w:t>
      </w:r>
      <w:r w:rsidR="00F31D47">
        <w:t>il y a p</w:t>
      </w:r>
      <w:r w:rsidR="00697E28">
        <w:t>rès de cinquante</w:t>
      </w:r>
      <w:r w:rsidR="00F31D47">
        <w:t xml:space="preserve"> ans </w:t>
      </w:r>
      <w:r w:rsidR="006A7D33">
        <w:t>le droit de maî</w:t>
      </w:r>
      <w:r>
        <w:t xml:space="preserve">triser leur </w:t>
      </w:r>
      <w:r w:rsidR="00F31D47">
        <w:t xml:space="preserve">propre </w:t>
      </w:r>
      <w:r>
        <w:t>corps en décidant ou pas de devenir mère, je veux décider moi-même des con</w:t>
      </w:r>
      <w:r w:rsidR="00F31D47">
        <w:t>ditions de ma propre fin de vie ; p</w:t>
      </w:r>
      <w:r>
        <w:t xml:space="preserve">our la simple raison que </w:t>
      </w:r>
      <w:r w:rsidR="006A7D33">
        <w:t>personne mieux que moi ne connaî</w:t>
      </w:r>
      <w:r>
        <w:t xml:space="preserve">t mes souffrances et les limites </w:t>
      </w:r>
      <w:r w:rsidR="00F31D47">
        <w:t>que je pose</w:t>
      </w:r>
      <w:r>
        <w:t xml:space="preserve"> à ma propre dignité.</w:t>
      </w:r>
    </w:p>
    <w:p w14:paraId="6F1F4B29" w14:textId="77777777" w:rsidR="001D145D" w:rsidRDefault="001D145D" w:rsidP="00FB0DF5">
      <w:pPr>
        <w:spacing w:after="0" w:line="240" w:lineRule="auto"/>
        <w:jc w:val="both"/>
      </w:pPr>
    </w:p>
    <w:p w14:paraId="1E9353EA" w14:textId="693802AB" w:rsidR="001D145D" w:rsidRDefault="001D145D" w:rsidP="00B003D3">
      <w:pPr>
        <w:spacing w:after="0" w:line="240" w:lineRule="auto"/>
        <w:jc w:val="both"/>
      </w:pPr>
      <w:r>
        <w:t>Je vous demande d</w:t>
      </w:r>
      <w:r w:rsidR="005F4D0D">
        <w:t>onc d</w:t>
      </w:r>
      <w:r>
        <w:t>e respecter l</w:t>
      </w:r>
      <w:r w:rsidR="005F4D0D">
        <w:t>a demande quasi unanime d</w:t>
      </w:r>
      <w:r w:rsidR="006A7D33">
        <w:t>es Françaises et d</w:t>
      </w:r>
      <w:r>
        <w:t>es Français – vos électeurs – de proposer</w:t>
      </w:r>
      <w:r w:rsidR="00B003D3">
        <w:t xml:space="preserve"> ou de soutenir</w:t>
      </w:r>
      <w:r>
        <w:t xml:space="preserve"> un texte de loi de légalisation de l’aide active à mourir (euthanasie et suicide assisté)</w:t>
      </w:r>
      <w:r w:rsidR="00B003D3">
        <w:t>,</w:t>
      </w:r>
      <w:r>
        <w:t xml:space="preserve"> rendant les directives anticipées opposables et contraignantes et comportant un volet relatif à l’accès universel aux soins palliatifs.</w:t>
      </w:r>
    </w:p>
    <w:p w14:paraId="150700C4" w14:textId="77777777" w:rsidR="001D145D" w:rsidRDefault="001D145D" w:rsidP="00FB0DF5">
      <w:pPr>
        <w:spacing w:after="0" w:line="240" w:lineRule="auto"/>
        <w:jc w:val="both"/>
      </w:pPr>
    </w:p>
    <w:p w14:paraId="48B520FD" w14:textId="235AB0AE" w:rsidR="001D145D" w:rsidRDefault="001D145D" w:rsidP="00B003D3">
      <w:pPr>
        <w:spacing w:after="0" w:line="240" w:lineRule="auto"/>
        <w:jc w:val="both"/>
      </w:pPr>
      <w:r>
        <w:t xml:space="preserve">Je vous prie de croire, </w:t>
      </w:r>
      <w:r w:rsidR="00B003D3" w:rsidRPr="00B003D3">
        <w:rPr>
          <w:highlight w:val="yellow"/>
        </w:rPr>
        <w:t>Madame la Députée / Monsieur le Député,</w:t>
      </w:r>
      <w:r>
        <w:t xml:space="preserve"> à l’expression de ma sincère considération.</w:t>
      </w:r>
    </w:p>
    <w:p w14:paraId="67BF762E" w14:textId="77777777" w:rsidR="001D145D" w:rsidRDefault="001D145D" w:rsidP="00FB0DF5">
      <w:pPr>
        <w:spacing w:after="0" w:line="240" w:lineRule="auto"/>
        <w:jc w:val="both"/>
      </w:pPr>
    </w:p>
    <w:p w14:paraId="3725AE9C" w14:textId="77777777" w:rsidR="00F31D47" w:rsidRDefault="00F31D47" w:rsidP="00FB0DF5">
      <w:pPr>
        <w:spacing w:after="0" w:line="240" w:lineRule="auto"/>
        <w:jc w:val="both"/>
      </w:pPr>
    </w:p>
    <w:p w14:paraId="3BA85FBA" w14:textId="77777777" w:rsidR="00F31D47" w:rsidRDefault="00F31D47" w:rsidP="00FB0DF5">
      <w:pPr>
        <w:spacing w:after="0" w:line="240" w:lineRule="auto"/>
        <w:jc w:val="both"/>
      </w:pPr>
    </w:p>
    <w:p w14:paraId="456D403B" w14:textId="77777777" w:rsidR="00F31D47" w:rsidRDefault="00F31D47" w:rsidP="00FB0DF5">
      <w:pPr>
        <w:spacing w:after="0" w:line="240" w:lineRule="auto"/>
        <w:jc w:val="both"/>
      </w:pPr>
    </w:p>
    <w:p w14:paraId="0B45F339" w14:textId="77777777" w:rsidR="00F31D47" w:rsidRDefault="00F31D47" w:rsidP="00FB0DF5">
      <w:pPr>
        <w:spacing w:after="0" w:line="240" w:lineRule="auto"/>
        <w:jc w:val="both"/>
      </w:pPr>
    </w:p>
    <w:p w14:paraId="159098BE" w14:textId="77777777" w:rsidR="00F31D47" w:rsidRDefault="00F31D47" w:rsidP="00FB0DF5">
      <w:pPr>
        <w:spacing w:after="0" w:line="240" w:lineRule="auto"/>
        <w:jc w:val="both"/>
      </w:pPr>
    </w:p>
    <w:p w14:paraId="67406BFD" w14:textId="77777777" w:rsidR="00F31D47" w:rsidRPr="00F31D47" w:rsidRDefault="00F31D47" w:rsidP="00F31D47">
      <w:pPr>
        <w:spacing w:after="0" w:line="240" w:lineRule="auto"/>
        <w:jc w:val="right"/>
        <w:rPr>
          <w:i/>
        </w:rPr>
      </w:pPr>
      <w:r w:rsidRPr="005B36F0">
        <w:rPr>
          <w:i/>
          <w:highlight w:val="yellow"/>
        </w:rPr>
        <w:t>[Signature]</w:t>
      </w:r>
    </w:p>
    <w:sectPr w:rsidR="00F31D47" w:rsidRPr="00F31D47" w:rsidSect="0004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43C57"/>
    <w:rsid w:val="00061979"/>
    <w:rsid w:val="000F0C2F"/>
    <w:rsid w:val="00123703"/>
    <w:rsid w:val="001D145D"/>
    <w:rsid w:val="0050378D"/>
    <w:rsid w:val="005B36F0"/>
    <w:rsid w:val="005D51EE"/>
    <w:rsid w:val="005F4D0D"/>
    <w:rsid w:val="00697E28"/>
    <w:rsid w:val="006A7D33"/>
    <w:rsid w:val="00784F79"/>
    <w:rsid w:val="00872FAB"/>
    <w:rsid w:val="00B003D3"/>
    <w:rsid w:val="00EF4941"/>
    <w:rsid w:val="00F31D47"/>
    <w:rsid w:val="00FB0DF5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272"/>
  <w15:chartTrackingRefBased/>
  <w15:docId w15:val="{CAF450B7-9DAC-42F3-AFE2-27C1933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2</cp:revision>
  <cp:lastPrinted>2017-07-11T12:40:00Z</cp:lastPrinted>
  <dcterms:created xsi:type="dcterms:W3CDTF">2022-06-24T08:42:00Z</dcterms:created>
  <dcterms:modified xsi:type="dcterms:W3CDTF">2022-06-24T08:42:00Z</dcterms:modified>
</cp:coreProperties>
</file>